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BBF" w:rsidRPr="00B02BBF" w:rsidRDefault="00B02BBF" w:rsidP="00B02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 об экспертизе</w:t>
      </w:r>
    </w:p>
    <w:p w:rsidR="00B02BBF" w:rsidRPr="00B02BBF" w:rsidRDefault="00B02BBF" w:rsidP="00B02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нормативного правового акта</w:t>
      </w:r>
    </w:p>
    <w:p w:rsidR="00B02BBF" w:rsidRPr="00B02BBF" w:rsidRDefault="00B02BBF" w:rsidP="00B02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B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2BBF" w:rsidRPr="00B02BBF" w:rsidRDefault="00B02BBF" w:rsidP="00B02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сведения:</w:t>
      </w:r>
    </w:p>
    <w:p w:rsidR="00B02BBF" w:rsidRPr="00990695" w:rsidRDefault="00B02BBF" w:rsidP="00B02B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структурного подразделения администрации: </w:t>
      </w:r>
    </w:p>
    <w:p w:rsidR="00B02BBF" w:rsidRDefault="00287856" w:rsidP="00DA6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</w:t>
      </w:r>
      <w:r w:rsidR="00B02BBF" w:rsidRPr="00B02BBF">
        <w:rPr>
          <w:rFonts w:ascii="Times New Roman" w:hAnsi="Times New Roman" w:cs="Times New Roman"/>
          <w:sz w:val="28"/>
          <w:szCs w:val="28"/>
        </w:rPr>
        <w:t xml:space="preserve"> экономики, прогнозирования, инвестиций и </w:t>
      </w:r>
      <w:r w:rsidR="00753400">
        <w:rPr>
          <w:rFonts w:ascii="Times New Roman" w:hAnsi="Times New Roman" w:cs="Times New Roman"/>
          <w:sz w:val="28"/>
          <w:szCs w:val="28"/>
        </w:rPr>
        <w:t>инноваций А</w:t>
      </w:r>
      <w:r>
        <w:rPr>
          <w:rFonts w:ascii="Times New Roman" w:hAnsi="Times New Roman" w:cs="Times New Roman"/>
          <w:sz w:val="28"/>
          <w:szCs w:val="28"/>
        </w:rPr>
        <w:t>дминистрации Сеченовского</w:t>
      </w:r>
      <w:r w:rsidR="0075340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B02BBF" w:rsidRPr="00B02BBF">
        <w:rPr>
          <w:rFonts w:ascii="Times New Roman" w:hAnsi="Times New Roman" w:cs="Times New Roman"/>
          <w:sz w:val="28"/>
          <w:szCs w:val="28"/>
        </w:rPr>
        <w:t>.</w:t>
      </w:r>
    </w:p>
    <w:p w:rsidR="0080191C" w:rsidRPr="0080191C" w:rsidRDefault="00B02BBF" w:rsidP="008019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правового акта</w:t>
      </w:r>
      <w:r w:rsidRPr="00B02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01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Депутатов </w:t>
      </w:r>
      <w:r w:rsidR="00287856">
        <w:rPr>
          <w:rFonts w:ascii="Times New Roman" w:hAnsi="Times New Roman" w:cs="Times New Roman"/>
          <w:sz w:val="28"/>
          <w:szCs w:val="28"/>
        </w:rPr>
        <w:t>Сеченовского</w:t>
      </w:r>
      <w:r w:rsidR="00256A12" w:rsidRPr="00256A1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17826">
        <w:rPr>
          <w:rFonts w:ascii="Times New Roman" w:hAnsi="Times New Roman" w:cs="Times New Roman"/>
          <w:sz w:val="28"/>
          <w:szCs w:val="28"/>
        </w:rPr>
        <w:t>округа</w:t>
      </w:r>
      <w:r w:rsidR="004E64B6">
        <w:rPr>
          <w:rFonts w:ascii="Times New Roman" w:hAnsi="Times New Roman" w:cs="Times New Roman"/>
          <w:sz w:val="28"/>
          <w:szCs w:val="28"/>
        </w:rPr>
        <w:t xml:space="preserve"> Нижегородской </w:t>
      </w:r>
      <w:r w:rsidR="0080191C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001C06">
        <w:rPr>
          <w:rFonts w:ascii="Times New Roman" w:hAnsi="Times New Roman" w:cs="Times New Roman"/>
          <w:sz w:val="28"/>
          <w:szCs w:val="28"/>
        </w:rPr>
        <w:t>12 апреля 2024</w:t>
      </w:r>
      <w:r w:rsidR="00753400">
        <w:rPr>
          <w:rFonts w:ascii="Times New Roman" w:hAnsi="Times New Roman" w:cs="Times New Roman"/>
          <w:sz w:val="28"/>
          <w:szCs w:val="28"/>
        </w:rPr>
        <w:t xml:space="preserve"> г. №</w:t>
      </w:r>
      <w:r w:rsidR="00753400" w:rsidRPr="0075340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001C06">
        <w:rPr>
          <w:rFonts w:ascii="Times New Roman" w:eastAsia="Times New Roman" w:hAnsi="Times New Roman" w:cs="Times New Roman"/>
          <w:sz w:val="28"/>
          <w:szCs w:val="20"/>
          <w:lang w:eastAsia="ru-RU"/>
        </w:rPr>
        <w:t>16</w:t>
      </w:r>
      <w:r w:rsidR="00753400" w:rsidRPr="007534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53400" w:rsidRPr="0080191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01C06" w:rsidRPr="00001C06">
        <w:rPr>
          <w:rFonts w:ascii="Times New Roman" w:hAnsi="Times New Roman" w:cs="Times New Roman"/>
          <w:sz w:val="28"/>
          <w:szCs w:val="28"/>
        </w:rPr>
        <w:t>Об утвержде</w:t>
      </w:r>
      <w:r w:rsidR="00001C06">
        <w:rPr>
          <w:rFonts w:ascii="Times New Roman" w:hAnsi="Times New Roman" w:cs="Times New Roman"/>
          <w:sz w:val="28"/>
          <w:szCs w:val="28"/>
        </w:rPr>
        <w:t xml:space="preserve">нии Положения об осуществлении </w:t>
      </w:r>
      <w:r w:rsidR="00001C06" w:rsidRPr="00001C06">
        <w:rPr>
          <w:rFonts w:ascii="Times New Roman" w:hAnsi="Times New Roman" w:cs="Times New Roman"/>
          <w:sz w:val="28"/>
          <w:szCs w:val="28"/>
        </w:rPr>
        <w:t>муниципального контроля в сфере</w:t>
      </w:r>
      <w:r w:rsidR="00E277BE">
        <w:rPr>
          <w:rFonts w:ascii="Times New Roman" w:hAnsi="Times New Roman" w:cs="Times New Roman"/>
          <w:sz w:val="28"/>
          <w:szCs w:val="28"/>
        </w:rPr>
        <w:t xml:space="preserve"> благоустройства на территории </w:t>
      </w:r>
      <w:r w:rsidR="00001C06" w:rsidRPr="00001C06">
        <w:rPr>
          <w:rFonts w:ascii="Times New Roman" w:hAnsi="Times New Roman" w:cs="Times New Roman"/>
          <w:sz w:val="28"/>
          <w:szCs w:val="28"/>
        </w:rPr>
        <w:t>Сеченовского муниципального округа Нижегородской области</w:t>
      </w:r>
      <w:r w:rsidR="0080191C" w:rsidRPr="0080191C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256A12" w:rsidRPr="00256A12" w:rsidRDefault="00256A12" w:rsidP="0075340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2BBF" w:rsidRDefault="00B02BBF" w:rsidP="00256A12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заключения об ОРВ проекта правового акта:</w:t>
      </w:r>
      <w:r w:rsidRPr="00B02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и замечаний не поступило.</w:t>
      </w:r>
    </w:p>
    <w:p w:rsidR="00B02BBF" w:rsidRDefault="009571B8" w:rsidP="00B02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Анализ правового акта.</w:t>
      </w:r>
    </w:p>
    <w:p w:rsidR="009571B8" w:rsidRDefault="009571B8" w:rsidP="009571B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введения нормативного правового акта:</w:t>
      </w:r>
    </w:p>
    <w:p w:rsidR="0079281C" w:rsidRPr="008D7894" w:rsidRDefault="00E277BE" w:rsidP="00981953">
      <w:pPr>
        <w:tabs>
          <w:tab w:val="left" w:pos="8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8D7894"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Pr="008D7894">
        <w:rPr>
          <w:rFonts w:ascii="Times New Roman" w:hAnsi="Times New Roman" w:cs="Times New Roman"/>
          <w:sz w:val="28"/>
          <w:szCs w:val="28"/>
        </w:rPr>
        <w:t>с целью предупреждения, выявления и пресечения нарушений обязательных требований, в пределах полномочий посредством профилактики нарушений обязательных</w:t>
      </w:r>
      <w:r w:rsidRPr="008D78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D7894">
        <w:rPr>
          <w:rFonts w:ascii="Times New Roman" w:hAnsi="Times New Roman" w:cs="Times New Roman"/>
          <w:sz w:val="28"/>
          <w:szCs w:val="28"/>
        </w:rPr>
        <w:t>требований,</w:t>
      </w:r>
      <w:r w:rsidRPr="008D78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D7894">
        <w:rPr>
          <w:rFonts w:ascii="Times New Roman" w:hAnsi="Times New Roman" w:cs="Times New Roman"/>
          <w:sz w:val="28"/>
          <w:szCs w:val="28"/>
        </w:rPr>
        <w:t>оценки</w:t>
      </w:r>
      <w:r w:rsidRPr="008D78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D7894">
        <w:rPr>
          <w:rFonts w:ascii="Times New Roman" w:hAnsi="Times New Roman" w:cs="Times New Roman"/>
          <w:sz w:val="28"/>
          <w:szCs w:val="28"/>
        </w:rPr>
        <w:t>соблюдениями</w:t>
      </w:r>
      <w:r w:rsidRPr="008D78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D7894">
        <w:rPr>
          <w:rFonts w:ascii="Times New Roman" w:hAnsi="Times New Roman" w:cs="Times New Roman"/>
          <w:sz w:val="28"/>
          <w:szCs w:val="28"/>
        </w:rPr>
        <w:t>гражданами</w:t>
      </w:r>
      <w:r w:rsidRPr="008D78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D7894">
        <w:rPr>
          <w:rFonts w:ascii="Times New Roman" w:hAnsi="Times New Roman" w:cs="Times New Roman"/>
          <w:sz w:val="28"/>
          <w:szCs w:val="28"/>
        </w:rPr>
        <w:t>и</w:t>
      </w:r>
      <w:r w:rsidRPr="008D78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D7894">
        <w:rPr>
          <w:rFonts w:ascii="Times New Roman" w:hAnsi="Times New Roman" w:cs="Times New Roman"/>
          <w:sz w:val="28"/>
          <w:szCs w:val="28"/>
        </w:rPr>
        <w:t>организациями</w:t>
      </w:r>
      <w:r w:rsidR="004D0E5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D7894">
        <w:rPr>
          <w:rFonts w:ascii="Times New Roman" w:hAnsi="Times New Roman" w:cs="Times New Roman"/>
          <w:sz w:val="28"/>
          <w:szCs w:val="28"/>
        </w:rPr>
        <w:t>обязательных требований, выявление их нарушений, принятия</w:t>
      </w:r>
      <w:r w:rsidRPr="008D78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D7894">
        <w:rPr>
          <w:rFonts w:ascii="Times New Roman" w:hAnsi="Times New Roman" w:cs="Times New Roman"/>
          <w:sz w:val="28"/>
          <w:szCs w:val="28"/>
        </w:rPr>
        <w:t>предусмотренных законодательством Российской Федерации мер по пресечению выявленных нарушений обязательных требований, устранению их последствий и</w:t>
      </w:r>
      <w:r w:rsidRPr="008D78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D7894">
        <w:rPr>
          <w:rFonts w:ascii="Times New Roman" w:hAnsi="Times New Roman" w:cs="Times New Roman"/>
          <w:sz w:val="28"/>
          <w:szCs w:val="28"/>
        </w:rPr>
        <w:t>(или) восстановлению правового положения, существовавших до возникновения</w:t>
      </w:r>
      <w:r w:rsidRPr="008D789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D7894">
        <w:rPr>
          <w:rFonts w:ascii="Times New Roman" w:hAnsi="Times New Roman" w:cs="Times New Roman"/>
          <w:sz w:val="28"/>
          <w:szCs w:val="28"/>
        </w:rPr>
        <w:t>таких</w:t>
      </w:r>
      <w:r w:rsidRPr="008D789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D7894">
        <w:rPr>
          <w:rFonts w:ascii="Times New Roman" w:hAnsi="Times New Roman" w:cs="Times New Roman"/>
          <w:sz w:val="28"/>
          <w:szCs w:val="28"/>
        </w:rPr>
        <w:t xml:space="preserve">нарушений </w:t>
      </w:r>
      <w:r w:rsidR="00981953" w:rsidRPr="008D7894">
        <w:rPr>
          <w:rFonts w:ascii="Times New Roman" w:hAnsi="Times New Roman" w:cs="Times New Roman"/>
          <w:sz w:val="28"/>
          <w:szCs w:val="28"/>
        </w:rPr>
        <w:t>.</w:t>
      </w:r>
    </w:p>
    <w:p w:rsidR="0079281C" w:rsidRDefault="0079281C" w:rsidP="009571B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439" w:rsidRDefault="005C6439" w:rsidP="005C643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фактических положительных</w:t>
      </w:r>
      <w:r w:rsidR="00753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6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отрицательных последствий: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C6439" w:rsidTr="005C6439">
        <w:tc>
          <w:tcPr>
            <w:tcW w:w="3190" w:type="dxa"/>
          </w:tcPr>
          <w:p w:rsidR="005C6439" w:rsidRDefault="005C6439" w:rsidP="005C643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 фактических последствий регулирования</w:t>
            </w:r>
          </w:p>
        </w:tc>
        <w:tc>
          <w:tcPr>
            <w:tcW w:w="3190" w:type="dxa"/>
          </w:tcPr>
          <w:p w:rsidR="005C6439" w:rsidRDefault="005C6439" w:rsidP="005C643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Субъекты, на которые оказывается воздействие</w:t>
            </w:r>
          </w:p>
        </w:tc>
        <w:tc>
          <w:tcPr>
            <w:tcW w:w="3191" w:type="dxa"/>
          </w:tcPr>
          <w:p w:rsidR="005C6439" w:rsidRDefault="005C6439" w:rsidP="005C643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Оценка последствий</w:t>
            </w:r>
          </w:p>
        </w:tc>
      </w:tr>
      <w:tr w:rsidR="005C6439" w:rsidTr="005C6439">
        <w:tc>
          <w:tcPr>
            <w:tcW w:w="3190" w:type="dxa"/>
          </w:tcPr>
          <w:p w:rsidR="005C6439" w:rsidRPr="009B4669" w:rsidRDefault="009B4669" w:rsidP="00A706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669">
              <w:rPr>
                <w:rFonts w:ascii="Times New Roman" w:hAnsi="Times New Roman" w:cs="Times New Roman"/>
                <w:sz w:val="26"/>
                <w:szCs w:val="26"/>
              </w:rPr>
              <w:t>Предупреждение, выявление и пресечение нарушений требований, установленных муниципальными правовыми актами органов местного самоуправления Сеченовского муниципального округа</w:t>
            </w:r>
          </w:p>
        </w:tc>
        <w:tc>
          <w:tcPr>
            <w:tcW w:w="3190" w:type="dxa"/>
          </w:tcPr>
          <w:p w:rsidR="005C6439" w:rsidRPr="009B4669" w:rsidRDefault="009B4669" w:rsidP="006856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669">
              <w:rPr>
                <w:rFonts w:ascii="Times New Roman" w:hAnsi="Times New Roman" w:cs="Times New Roman"/>
                <w:sz w:val="26"/>
                <w:szCs w:val="26"/>
              </w:rPr>
              <w:t>Юридические  и физические лица, осуществляющие  свою деятельность  на территории Сеченовского муниципального округа Нижегородской области</w:t>
            </w:r>
          </w:p>
        </w:tc>
        <w:tc>
          <w:tcPr>
            <w:tcW w:w="3191" w:type="dxa"/>
          </w:tcPr>
          <w:p w:rsidR="0022760C" w:rsidRPr="0022760C" w:rsidRDefault="0022760C" w:rsidP="002276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Негативных последствий от действия данного нормативного правового акта не имеется.</w:t>
            </w:r>
          </w:p>
          <w:p w:rsidR="005C6439" w:rsidRPr="00057274" w:rsidRDefault="005C6439" w:rsidP="005C64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A6F91" w:rsidRDefault="00057274" w:rsidP="00057274">
      <w:pPr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7274">
        <w:rPr>
          <w:rFonts w:ascii="Times New Roman" w:eastAsia="Calibri" w:hAnsi="Times New Roman" w:cs="Times New Roman"/>
          <w:b/>
          <w:sz w:val="28"/>
          <w:szCs w:val="28"/>
        </w:rPr>
        <w:t>3. Результат публичных консультаций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57274" w:rsidTr="00057274">
        <w:tc>
          <w:tcPr>
            <w:tcW w:w="3190" w:type="dxa"/>
          </w:tcPr>
          <w:p w:rsidR="00057274" w:rsidRDefault="00057274" w:rsidP="00057274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Замечания и (или)</w:t>
            </w:r>
          </w:p>
          <w:p w:rsidR="00057274" w:rsidRDefault="00057274" w:rsidP="00057274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предложения</w:t>
            </w:r>
          </w:p>
        </w:tc>
        <w:tc>
          <w:tcPr>
            <w:tcW w:w="3190" w:type="dxa"/>
          </w:tcPr>
          <w:p w:rsidR="00057274" w:rsidRDefault="00057274" w:rsidP="00057274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 публичных консультаций</w:t>
            </w:r>
          </w:p>
        </w:tc>
        <w:tc>
          <w:tcPr>
            <w:tcW w:w="3191" w:type="dxa"/>
          </w:tcPr>
          <w:p w:rsidR="00057274" w:rsidRDefault="00057274" w:rsidP="00057274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 рассмотрения (комментарий регулирующего органа)</w:t>
            </w:r>
          </w:p>
        </w:tc>
      </w:tr>
      <w:tr w:rsidR="00057274" w:rsidTr="00057274">
        <w:tc>
          <w:tcPr>
            <w:tcW w:w="3190" w:type="dxa"/>
          </w:tcPr>
          <w:p w:rsidR="00A17826" w:rsidRPr="00A17826" w:rsidRDefault="00A17826" w:rsidP="00A17826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 мнению участника,</w:t>
            </w:r>
          </w:p>
          <w:p w:rsidR="00A17826" w:rsidRPr="00A17826" w:rsidRDefault="00A17826" w:rsidP="00A17826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рассмотренный нормативный</w:t>
            </w:r>
          </w:p>
          <w:p w:rsidR="00A17826" w:rsidRPr="00A17826" w:rsidRDefault="00A17826" w:rsidP="00A17826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акт не требует</w:t>
            </w:r>
          </w:p>
          <w:p w:rsidR="00057274" w:rsidRDefault="00A17826" w:rsidP="00A17826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7826">
              <w:rPr>
                <w:rFonts w:ascii="Times New Roman" w:eastAsia="Calibri" w:hAnsi="Times New Roman" w:cs="Times New Roman"/>
                <w:sz w:val="28"/>
                <w:szCs w:val="28"/>
              </w:rPr>
              <w:t>внесения изменений</w:t>
            </w:r>
            <w:r w:rsidRPr="00A178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057274" w:rsidRDefault="00A17826" w:rsidP="00057274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7826">
              <w:rPr>
                <w:rFonts w:ascii="Times New Roman" w:eastAsia="Calibri" w:hAnsi="Times New Roman" w:cs="Times New Roman"/>
                <w:sz w:val="28"/>
                <w:szCs w:val="28"/>
              </w:rPr>
              <w:t>ООО «</w:t>
            </w:r>
            <w:proofErr w:type="spellStart"/>
            <w:r w:rsidRPr="00A17826">
              <w:rPr>
                <w:rFonts w:ascii="Times New Roman" w:eastAsia="Calibri" w:hAnsi="Times New Roman" w:cs="Times New Roman"/>
                <w:sz w:val="28"/>
                <w:szCs w:val="28"/>
              </w:rPr>
              <w:t>Дарнит</w:t>
            </w:r>
            <w:proofErr w:type="spellEnd"/>
            <w:r w:rsidRPr="00A178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в лице директора </w:t>
            </w:r>
            <w:proofErr w:type="spellStart"/>
            <w:r w:rsidRPr="00A17826">
              <w:rPr>
                <w:rFonts w:ascii="Times New Roman" w:eastAsia="Calibri" w:hAnsi="Times New Roman" w:cs="Times New Roman"/>
                <w:sz w:val="28"/>
                <w:szCs w:val="28"/>
              </w:rPr>
              <w:t>Нужнова</w:t>
            </w:r>
            <w:proofErr w:type="spellEnd"/>
            <w:r w:rsidRPr="00A178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Александра Николаевича</w:t>
            </w:r>
            <w:r w:rsidRPr="00A178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A17826" w:rsidRPr="00A17826" w:rsidRDefault="00A17826" w:rsidP="00A17826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eastAsia="Calibri" w:hAnsi="Times New Roman" w:cs="Times New Roman"/>
                <w:sz w:val="28"/>
                <w:szCs w:val="28"/>
              </w:rPr>
              <w:t>Мнение учтено при</w:t>
            </w:r>
          </w:p>
          <w:p w:rsidR="00A17826" w:rsidRPr="00A17826" w:rsidRDefault="00A17826" w:rsidP="00A17826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подготовке заключения об</w:t>
            </w:r>
          </w:p>
          <w:p w:rsidR="00057274" w:rsidRDefault="00A17826" w:rsidP="00A17826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7826">
              <w:rPr>
                <w:rFonts w:ascii="Times New Roman" w:eastAsia="Calibri" w:hAnsi="Times New Roman" w:cs="Times New Roman"/>
                <w:sz w:val="28"/>
                <w:szCs w:val="28"/>
              </w:rPr>
              <w:t>экспертизе акта</w:t>
            </w:r>
          </w:p>
        </w:tc>
      </w:tr>
      <w:tr w:rsidR="00A17826" w:rsidTr="00057274">
        <w:tc>
          <w:tcPr>
            <w:tcW w:w="3190" w:type="dxa"/>
          </w:tcPr>
          <w:p w:rsidR="00A17826" w:rsidRPr="00A17826" w:rsidRDefault="00A17826" w:rsidP="00A17826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eastAsia="Calibri" w:hAnsi="Times New Roman" w:cs="Times New Roman"/>
                <w:sz w:val="28"/>
                <w:szCs w:val="28"/>
              </w:rPr>
              <w:t>По мнению участника,</w:t>
            </w:r>
          </w:p>
          <w:p w:rsidR="00A17826" w:rsidRPr="00A17826" w:rsidRDefault="00A17826" w:rsidP="00A17826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рассмотренный нормативный</w:t>
            </w:r>
          </w:p>
          <w:p w:rsidR="00A17826" w:rsidRPr="00A17826" w:rsidRDefault="00A17826" w:rsidP="00A17826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акт не требует</w:t>
            </w:r>
          </w:p>
          <w:p w:rsidR="00A17826" w:rsidRPr="00A17826" w:rsidRDefault="00A17826" w:rsidP="00A17826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eastAsia="Calibri" w:hAnsi="Times New Roman" w:cs="Times New Roman"/>
                <w:sz w:val="28"/>
                <w:szCs w:val="28"/>
              </w:rPr>
              <w:t>внесения изменений</w:t>
            </w:r>
          </w:p>
        </w:tc>
        <w:tc>
          <w:tcPr>
            <w:tcW w:w="3190" w:type="dxa"/>
          </w:tcPr>
          <w:p w:rsidR="00A17826" w:rsidRPr="00A17826" w:rsidRDefault="002F105C" w:rsidP="00057274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05C">
              <w:rPr>
                <w:rFonts w:ascii="Times New Roman" w:eastAsia="Calibri" w:hAnsi="Times New Roman" w:cs="Times New Roman"/>
                <w:sz w:val="28"/>
                <w:szCs w:val="28"/>
              </w:rPr>
              <w:t>ООО «Регион»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лице директора Денисова Алексея Ивановича</w:t>
            </w:r>
          </w:p>
        </w:tc>
        <w:tc>
          <w:tcPr>
            <w:tcW w:w="3191" w:type="dxa"/>
          </w:tcPr>
          <w:p w:rsidR="00A17826" w:rsidRPr="00A17826" w:rsidRDefault="00A17826" w:rsidP="00A1782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hAnsi="Times New Roman" w:cs="Times New Roman"/>
                <w:sz w:val="28"/>
                <w:szCs w:val="28"/>
              </w:rPr>
              <w:t>Мнение учтено при</w:t>
            </w:r>
          </w:p>
          <w:p w:rsidR="00A17826" w:rsidRPr="00A17826" w:rsidRDefault="00A17826" w:rsidP="00A1782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hAnsi="Times New Roman" w:cs="Times New Roman"/>
                <w:sz w:val="28"/>
                <w:szCs w:val="28"/>
              </w:rPr>
              <w:t>подготовке заключения об</w:t>
            </w:r>
          </w:p>
          <w:p w:rsidR="00A17826" w:rsidRPr="00A17826" w:rsidRDefault="00A17826" w:rsidP="00A17826">
            <w:pPr>
              <w:tabs>
                <w:tab w:val="left" w:pos="0"/>
              </w:tabs>
              <w:suppressAutoHyphens/>
              <w:jc w:val="center"/>
            </w:pPr>
            <w:r w:rsidRPr="00A17826">
              <w:rPr>
                <w:rFonts w:ascii="Times New Roman" w:hAnsi="Times New Roman" w:cs="Times New Roman"/>
                <w:sz w:val="28"/>
                <w:szCs w:val="28"/>
              </w:rPr>
              <w:t>экспертизе акта</w:t>
            </w:r>
          </w:p>
        </w:tc>
      </w:tr>
      <w:tr w:rsidR="00317460" w:rsidTr="00057274">
        <w:tc>
          <w:tcPr>
            <w:tcW w:w="3190" w:type="dxa"/>
          </w:tcPr>
          <w:p w:rsidR="00317460" w:rsidRPr="00A17826" w:rsidRDefault="00317460" w:rsidP="00317460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eastAsia="Calibri" w:hAnsi="Times New Roman" w:cs="Times New Roman"/>
                <w:sz w:val="28"/>
                <w:szCs w:val="28"/>
              </w:rPr>
              <w:t>По мнению участника,</w:t>
            </w:r>
          </w:p>
          <w:p w:rsidR="00317460" w:rsidRPr="00A17826" w:rsidRDefault="00317460" w:rsidP="00317460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рассмотренный нормативный</w:t>
            </w:r>
          </w:p>
          <w:p w:rsidR="00317460" w:rsidRPr="00A17826" w:rsidRDefault="00317460" w:rsidP="00317460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акт не требует</w:t>
            </w:r>
          </w:p>
          <w:p w:rsidR="00317460" w:rsidRPr="00A17826" w:rsidRDefault="00317460" w:rsidP="00317460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eastAsia="Calibri" w:hAnsi="Times New Roman" w:cs="Times New Roman"/>
                <w:sz w:val="28"/>
                <w:szCs w:val="28"/>
              </w:rPr>
              <w:t>внесения изменений</w:t>
            </w:r>
          </w:p>
        </w:tc>
        <w:tc>
          <w:tcPr>
            <w:tcW w:w="3190" w:type="dxa"/>
          </w:tcPr>
          <w:p w:rsidR="00317460" w:rsidRPr="002F105C" w:rsidRDefault="00317460" w:rsidP="00057274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ИП Глава КФХ Васин А.В.</w:t>
            </w:r>
          </w:p>
        </w:tc>
        <w:tc>
          <w:tcPr>
            <w:tcW w:w="3191" w:type="dxa"/>
          </w:tcPr>
          <w:p w:rsidR="00317460" w:rsidRPr="00A17826" w:rsidRDefault="00317460" w:rsidP="00317460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hAnsi="Times New Roman" w:cs="Times New Roman"/>
                <w:sz w:val="28"/>
                <w:szCs w:val="28"/>
              </w:rPr>
              <w:t>Мнение учтено при</w:t>
            </w:r>
          </w:p>
          <w:p w:rsidR="00317460" w:rsidRPr="00A17826" w:rsidRDefault="00317460" w:rsidP="00317460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hAnsi="Times New Roman" w:cs="Times New Roman"/>
                <w:sz w:val="28"/>
                <w:szCs w:val="28"/>
              </w:rPr>
              <w:t>подготовке заключения об</w:t>
            </w:r>
          </w:p>
          <w:p w:rsidR="00317460" w:rsidRPr="00A17826" w:rsidRDefault="00317460" w:rsidP="00317460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hAnsi="Times New Roman" w:cs="Times New Roman"/>
                <w:sz w:val="28"/>
                <w:szCs w:val="28"/>
              </w:rPr>
              <w:t>экспертизе акта</w:t>
            </w:r>
          </w:p>
        </w:tc>
      </w:tr>
      <w:tr w:rsidR="00317460" w:rsidTr="00057274">
        <w:tc>
          <w:tcPr>
            <w:tcW w:w="3190" w:type="dxa"/>
          </w:tcPr>
          <w:p w:rsidR="00317460" w:rsidRPr="00A17826" w:rsidRDefault="00317460" w:rsidP="00317460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eastAsia="Calibri" w:hAnsi="Times New Roman" w:cs="Times New Roman"/>
                <w:sz w:val="28"/>
                <w:szCs w:val="28"/>
              </w:rPr>
              <w:t>По мнению участника,</w:t>
            </w:r>
          </w:p>
          <w:p w:rsidR="00317460" w:rsidRPr="00A17826" w:rsidRDefault="00317460" w:rsidP="00317460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рассмотренный нормативный</w:t>
            </w:r>
          </w:p>
          <w:p w:rsidR="00317460" w:rsidRPr="00A17826" w:rsidRDefault="00317460" w:rsidP="00317460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акт не требует</w:t>
            </w:r>
          </w:p>
          <w:p w:rsidR="00317460" w:rsidRPr="00A17826" w:rsidRDefault="00317460" w:rsidP="00317460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eastAsia="Calibri" w:hAnsi="Times New Roman" w:cs="Times New Roman"/>
                <w:sz w:val="28"/>
                <w:szCs w:val="28"/>
              </w:rPr>
              <w:t>внесения изменений</w:t>
            </w:r>
          </w:p>
        </w:tc>
        <w:tc>
          <w:tcPr>
            <w:tcW w:w="3190" w:type="dxa"/>
          </w:tcPr>
          <w:p w:rsidR="00317460" w:rsidRPr="002F105C" w:rsidRDefault="00317460" w:rsidP="00057274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Вострецов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3191" w:type="dxa"/>
          </w:tcPr>
          <w:p w:rsidR="00317460" w:rsidRPr="00A17826" w:rsidRDefault="00317460" w:rsidP="00317460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hAnsi="Times New Roman" w:cs="Times New Roman"/>
                <w:sz w:val="28"/>
                <w:szCs w:val="28"/>
              </w:rPr>
              <w:t>Мнение учтено при</w:t>
            </w:r>
          </w:p>
          <w:p w:rsidR="00317460" w:rsidRPr="00A17826" w:rsidRDefault="00317460" w:rsidP="00317460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hAnsi="Times New Roman" w:cs="Times New Roman"/>
                <w:sz w:val="28"/>
                <w:szCs w:val="28"/>
              </w:rPr>
              <w:t>подготовке заключения об</w:t>
            </w:r>
          </w:p>
          <w:p w:rsidR="00317460" w:rsidRPr="00A17826" w:rsidRDefault="00317460" w:rsidP="00317460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826">
              <w:rPr>
                <w:rFonts w:ascii="Times New Roman" w:hAnsi="Times New Roman" w:cs="Times New Roman"/>
                <w:sz w:val="28"/>
                <w:szCs w:val="28"/>
              </w:rPr>
              <w:t>экспертизе акта</w:t>
            </w:r>
          </w:p>
        </w:tc>
      </w:tr>
    </w:tbl>
    <w:p w:rsidR="00057274" w:rsidRPr="00057274" w:rsidRDefault="00057274" w:rsidP="00057274">
      <w:pPr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2BBF" w:rsidRPr="0070523A" w:rsidRDefault="00057274" w:rsidP="00B02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B02BBF" w:rsidRPr="00705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Выводы:</w:t>
      </w:r>
    </w:p>
    <w:p w:rsidR="00B02BBF" w:rsidRPr="0070523A" w:rsidRDefault="00B02BBF" w:rsidP="00B02B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3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правового регулирования достигнута.</w:t>
      </w:r>
    </w:p>
    <w:p w:rsidR="00B02BBF" w:rsidRPr="0070523A" w:rsidRDefault="00D9403E" w:rsidP="00B02B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Решение Совета депутатов</w:t>
      </w:r>
      <w:r w:rsidR="0087063A">
        <w:rPr>
          <w:rFonts w:ascii="Times New Roman" w:hAnsi="Times New Roman" w:cs="Times New Roman"/>
          <w:sz w:val="28"/>
          <w:szCs w:val="28"/>
        </w:rPr>
        <w:t xml:space="preserve"> Сеченовского муниципального </w:t>
      </w:r>
      <w:r w:rsidR="00A1782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BF3D9B" w:rsidRPr="0070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2BBF" w:rsidRPr="007052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обоснованно и не противоречит действующему законодательству.</w:t>
      </w:r>
    </w:p>
    <w:p w:rsidR="00B02BBF" w:rsidRPr="000A5A29" w:rsidRDefault="00B02BBF" w:rsidP="00D940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0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Необходимость пересмотра, внесения изменений, отмены </w:t>
      </w:r>
      <w:r w:rsidR="00D9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Совета Депутатов </w:t>
      </w:r>
      <w:r w:rsidR="00D9403E">
        <w:rPr>
          <w:rFonts w:ascii="Times New Roman" w:hAnsi="Times New Roman" w:cs="Times New Roman"/>
          <w:sz w:val="28"/>
          <w:szCs w:val="28"/>
        </w:rPr>
        <w:t>Сеченовского муниципального округа Нижегородской области от 12 апреля 2024 г. №</w:t>
      </w:r>
      <w:r w:rsidR="00D9403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D94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16 </w:t>
      </w:r>
      <w:r w:rsidR="00D940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9403E">
        <w:rPr>
          <w:rFonts w:ascii="Times New Roman" w:hAnsi="Times New Roman" w:cs="Times New Roman"/>
          <w:sz w:val="28"/>
          <w:szCs w:val="28"/>
        </w:rPr>
        <w:t>Об утверждении Положения об осуществлении муниципального контроля в сфере благоустройства на территории Сеченовского муниципального округа Нижегородской области</w:t>
      </w:r>
      <w:r w:rsidR="00D9403E">
        <w:rPr>
          <w:rFonts w:ascii="Times New Roman" w:eastAsia="Calibri" w:hAnsi="Times New Roman" w:cs="Times New Roman"/>
          <w:sz w:val="28"/>
          <w:szCs w:val="28"/>
        </w:rPr>
        <w:t>»</w:t>
      </w:r>
      <w:r w:rsidR="0087063A">
        <w:rPr>
          <w:rFonts w:ascii="Times New Roman" w:hAnsi="Times New Roman" w:cs="Times New Roman"/>
          <w:sz w:val="28"/>
          <w:szCs w:val="28"/>
        </w:rPr>
        <w:t xml:space="preserve"> </w:t>
      </w:r>
      <w:r w:rsidRPr="0070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отсутствует. </w:t>
      </w:r>
    </w:p>
    <w:p w:rsidR="00B02BBF" w:rsidRPr="0070523A" w:rsidRDefault="00B02BBF" w:rsidP="00B02B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BBF" w:rsidRPr="0070523A" w:rsidRDefault="00B02BBF" w:rsidP="00B02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Информация об исполнителе: </w:t>
      </w:r>
    </w:p>
    <w:p w:rsidR="00B02BBF" w:rsidRPr="0070523A" w:rsidRDefault="0087063A" w:rsidP="00E277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отдела </w:t>
      </w:r>
      <w:r w:rsidR="00B02BBF" w:rsidRPr="0070523A">
        <w:rPr>
          <w:sz w:val="28"/>
          <w:szCs w:val="28"/>
        </w:rPr>
        <w:t xml:space="preserve">экономики, прогнозирования, инвестиций и </w:t>
      </w:r>
      <w:r>
        <w:rPr>
          <w:sz w:val="28"/>
          <w:szCs w:val="28"/>
        </w:rPr>
        <w:t>ин</w:t>
      </w:r>
      <w:r w:rsidR="00251637">
        <w:rPr>
          <w:sz w:val="28"/>
          <w:szCs w:val="28"/>
        </w:rPr>
        <w:t>новаций А</w:t>
      </w:r>
      <w:r>
        <w:rPr>
          <w:sz w:val="28"/>
          <w:szCs w:val="28"/>
        </w:rPr>
        <w:t>дминистрации Сеченовского</w:t>
      </w:r>
      <w:r w:rsidR="00B02BBF" w:rsidRPr="0070523A">
        <w:rPr>
          <w:sz w:val="28"/>
          <w:szCs w:val="28"/>
        </w:rPr>
        <w:t xml:space="preserve"> муниципального </w:t>
      </w:r>
      <w:r w:rsidR="00251637">
        <w:rPr>
          <w:sz w:val="28"/>
          <w:szCs w:val="28"/>
        </w:rPr>
        <w:t>округа</w:t>
      </w:r>
      <w:r w:rsidR="00E277BE">
        <w:rPr>
          <w:sz w:val="28"/>
          <w:szCs w:val="28"/>
        </w:rPr>
        <w:t xml:space="preserve"> Нижегородской области </w:t>
      </w:r>
      <w:proofErr w:type="spellStart"/>
      <w:r w:rsidR="002225D4">
        <w:rPr>
          <w:sz w:val="28"/>
          <w:szCs w:val="28"/>
        </w:rPr>
        <w:t>Домашенкова</w:t>
      </w:r>
      <w:proofErr w:type="spellEnd"/>
      <w:r w:rsidR="002225D4">
        <w:rPr>
          <w:sz w:val="28"/>
          <w:szCs w:val="28"/>
        </w:rPr>
        <w:t xml:space="preserve"> Е.А.</w:t>
      </w:r>
      <w:r w:rsidR="00AD1324">
        <w:rPr>
          <w:sz w:val="28"/>
          <w:szCs w:val="28"/>
        </w:rPr>
        <w:t xml:space="preserve"> (</w:t>
      </w:r>
      <w:r w:rsidR="002225D4">
        <w:rPr>
          <w:sz w:val="28"/>
          <w:szCs w:val="28"/>
        </w:rPr>
        <w:t>8-831-93-5-10-76</w:t>
      </w:r>
      <w:r w:rsidR="00B02BBF" w:rsidRPr="0070523A">
        <w:rPr>
          <w:sz w:val="28"/>
          <w:szCs w:val="28"/>
        </w:rPr>
        <w:t>)</w:t>
      </w:r>
    </w:p>
    <w:p w:rsidR="00B02BBF" w:rsidRPr="0070523A" w:rsidRDefault="00B02BBF" w:rsidP="00AD1324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70523A">
        <w:rPr>
          <w:sz w:val="28"/>
          <w:szCs w:val="28"/>
        </w:rPr>
        <w:t xml:space="preserve">Адрес электронной почты: </w:t>
      </w:r>
      <w:r w:rsidR="00AD1324" w:rsidRPr="00AD1324">
        <w:rPr>
          <w:sz w:val="28"/>
          <w:szCs w:val="28"/>
          <w:u w:val="single"/>
        </w:rPr>
        <w:t>ekosech@mail.ru</w:t>
      </w:r>
    </w:p>
    <w:p w:rsidR="00B02BBF" w:rsidRDefault="00B02BBF" w:rsidP="00B02BB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2BBF" w:rsidRPr="00B02BBF" w:rsidRDefault="00AD1324" w:rsidP="00B02BBF">
      <w:p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B02BBF" w:rsidRPr="00B02BBF">
        <w:rPr>
          <w:rFonts w:ascii="Times New Roman" w:hAnsi="Times New Roman" w:cs="Times New Roman"/>
          <w:sz w:val="28"/>
          <w:szCs w:val="28"/>
        </w:rPr>
        <w:t xml:space="preserve">экономики, </w:t>
      </w:r>
    </w:p>
    <w:p w:rsidR="00B02BBF" w:rsidRPr="00B02BBF" w:rsidRDefault="00B02BBF" w:rsidP="00B02BBF">
      <w:p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B02BBF">
        <w:rPr>
          <w:rFonts w:ascii="Times New Roman" w:hAnsi="Times New Roman" w:cs="Times New Roman"/>
          <w:sz w:val="28"/>
          <w:szCs w:val="28"/>
        </w:rPr>
        <w:t>прогнозирования, инвестиций и</w:t>
      </w:r>
    </w:p>
    <w:p w:rsidR="00F1424F" w:rsidRDefault="00251637" w:rsidP="00B02BBF">
      <w:p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инноваций А</w:t>
      </w:r>
      <w:r w:rsidR="00AD1324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B02BBF" w:rsidRPr="00B02BBF" w:rsidRDefault="00AD1324" w:rsidP="00B02BBF">
      <w:p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Сеченовского муниципального </w:t>
      </w:r>
      <w:r w:rsidR="00251637">
        <w:rPr>
          <w:rFonts w:ascii="Times New Roman" w:hAnsi="Times New Roman" w:cs="Times New Roman"/>
          <w:sz w:val="28"/>
          <w:szCs w:val="28"/>
        </w:rPr>
        <w:t>округа</w:t>
      </w:r>
      <w:r w:rsidR="00B02BBF" w:rsidRPr="00B02BB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1424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З.А. Гаврилова</w:t>
      </w:r>
    </w:p>
    <w:sectPr w:rsidR="00B02BBF" w:rsidRPr="00B02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CB2"/>
    <w:multiLevelType w:val="hybridMultilevel"/>
    <w:tmpl w:val="E18675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73D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DC345DB"/>
    <w:multiLevelType w:val="multilevel"/>
    <w:tmpl w:val="22D809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EAE2F3E"/>
    <w:multiLevelType w:val="multilevel"/>
    <w:tmpl w:val="4832FEB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EE8"/>
    <w:rsid w:val="00001C06"/>
    <w:rsid w:val="00006842"/>
    <w:rsid w:val="00017619"/>
    <w:rsid w:val="00035D8B"/>
    <w:rsid w:val="00057274"/>
    <w:rsid w:val="00082958"/>
    <w:rsid w:val="000950AC"/>
    <w:rsid w:val="000A5A29"/>
    <w:rsid w:val="000C4EE8"/>
    <w:rsid w:val="000E4CAE"/>
    <w:rsid w:val="00130FD1"/>
    <w:rsid w:val="00135AF9"/>
    <w:rsid w:val="00154FB1"/>
    <w:rsid w:val="001D54FE"/>
    <w:rsid w:val="001E3ABF"/>
    <w:rsid w:val="0021101C"/>
    <w:rsid w:val="00212690"/>
    <w:rsid w:val="002225D4"/>
    <w:rsid w:val="0022760C"/>
    <w:rsid w:val="00251637"/>
    <w:rsid w:val="00256A12"/>
    <w:rsid w:val="00260759"/>
    <w:rsid w:val="00287856"/>
    <w:rsid w:val="002B79F6"/>
    <w:rsid w:val="002F105C"/>
    <w:rsid w:val="00317460"/>
    <w:rsid w:val="003340B8"/>
    <w:rsid w:val="003424BD"/>
    <w:rsid w:val="003C181B"/>
    <w:rsid w:val="00402FD4"/>
    <w:rsid w:val="00415DF0"/>
    <w:rsid w:val="004B4169"/>
    <w:rsid w:val="004D0E53"/>
    <w:rsid w:val="004D37AA"/>
    <w:rsid w:val="004E64B6"/>
    <w:rsid w:val="005053CF"/>
    <w:rsid w:val="005804B0"/>
    <w:rsid w:val="005919EB"/>
    <w:rsid w:val="005C6439"/>
    <w:rsid w:val="00610F7B"/>
    <w:rsid w:val="00633817"/>
    <w:rsid w:val="00642EBC"/>
    <w:rsid w:val="006511DC"/>
    <w:rsid w:val="00685614"/>
    <w:rsid w:val="006F08FD"/>
    <w:rsid w:val="0070523A"/>
    <w:rsid w:val="00735D01"/>
    <w:rsid w:val="007440A7"/>
    <w:rsid w:val="00753400"/>
    <w:rsid w:val="00753602"/>
    <w:rsid w:val="0075765F"/>
    <w:rsid w:val="00757711"/>
    <w:rsid w:val="00764274"/>
    <w:rsid w:val="0076699A"/>
    <w:rsid w:val="0079281C"/>
    <w:rsid w:val="007A6C0C"/>
    <w:rsid w:val="007F6973"/>
    <w:rsid w:val="0080191C"/>
    <w:rsid w:val="0087063A"/>
    <w:rsid w:val="008D7894"/>
    <w:rsid w:val="00916165"/>
    <w:rsid w:val="009571B8"/>
    <w:rsid w:val="00981953"/>
    <w:rsid w:val="0099002D"/>
    <w:rsid w:val="00990695"/>
    <w:rsid w:val="009B4669"/>
    <w:rsid w:val="00A17826"/>
    <w:rsid w:val="00A706C3"/>
    <w:rsid w:val="00A8108F"/>
    <w:rsid w:val="00A94BF7"/>
    <w:rsid w:val="00AA2938"/>
    <w:rsid w:val="00AA4FEE"/>
    <w:rsid w:val="00AC6803"/>
    <w:rsid w:val="00AD1324"/>
    <w:rsid w:val="00B02BBF"/>
    <w:rsid w:val="00B307DE"/>
    <w:rsid w:val="00B53B46"/>
    <w:rsid w:val="00B6369F"/>
    <w:rsid w:val="00B63D42"/>
    <w:rsid w:val="00BA2152"/>
    <w:rsid w:val="00BA6F91"/>
    <w:rsid w:val="00BB1A2A"/>
    <w:rsid w:val="00BF3D9B"/>
    <w:rsid w:val="00C525C9"/>
    <w:rsid w:val="00D00D59"/>
    <w:rsid w:val="00D17302"/>
    <w:rsid w:val="00D31433"/>
    <w:rsid w:val="00D3641C"/>
    <w:rsid w:val="00D5105F"/>
    <w:rsid w:val="00D9403E"/>
    <w:rsid w:val="00DA6123"/>
    <w:rsid w:val="00DB2363"/>
    <w:rsid w:val="00DC0AE5"/>
    <w:rsid w:val="00E21C45"/>
    <w:rsid w:val="00E277BE"/>
    <w:rsid w:val="00E840BC"/>
    <w:rsid w:val="00EC17DC"/>
    <w:rsid w:val="00F1424F"/>
    <w:rsid w:val="00F21378"/>
    <w:rsid w:val="00FC0C3C"/>
    <w:rsid w:val="00FD378E"/>
    <w:rsid w:val="00FE668E"/>
    <w:rsid w:val="00F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0A3E6-1813-4DBA-98CE-082AF54B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B02BB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5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23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35D01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5C6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7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5D12A-6F06-49DC-8F8F-CDD20BC09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 Прекрасная</cp:lastModifiedBy>
  <cp:revision>52</cp:revision>
  <cp:lastPrinted>2019-05-23T12:16:00Z</cp:lastPrinted>
  <dcterms:created xsi:type="dcterms:W3CDTF">2020-01-16T13:21:00Z</dcterms:created>
  <dcterms:modified xsi:type="dcterms:W3CDTF">2025-12-17T11:03:00Z</dcterms:modified>
</cp:coreProperties>
</file>